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87" w:rsidRPr="003118CB" w:rsidRDefault="00517887" w:rsidP="00517887">
      <w:pPr>
        <w:autoSpaceDE w:val="0"/>
        <w:autoSpaceDN w:val="0"/>
        <w:adjustRightInd w:val="0"/>
        <w:spacing w:before="20"/>
        <w:jc w:val="center"/>
        <w:rPr>
          <w:rFonts w:asciiTheme="minorHAnsi" w:hAnsiTheme="minorHAnsi" w:cstheme="minorHAnsi"/>
          <w:b/>
          <w:bCs/>
          <w:color w:val="000000"/>
          <w:sz w:val="32"/>
          <w:szCs w:val="20"/>
        </w:rPr>
      </w:pPr>
      <w:r w:rsidRPr="003118CB">
        <w:rPr>
          <w:rFonts w:asciiTheme="minorHAnsi" w:hAnsiTheme="minorHAnsi" w:cstheme="minorHAnsi"/>
          <w:b/>
          <w:bCs/>
          <w:color w:val="000000"/>
          <w:sz w:val="32"/>
          <w:szCs w:val="20"/>
        </w:rPr>
        <w:t>Annexure I</w:t>
      </w:r>
    </w:p>
    <w:p w:rsidR="00517887" w:rsidRPr="003118CB" w:rsidRDefault="00517887" w:rsidP="00517887">
      <w:pPr>
        <w:autoSpaceDE w:val="0"/>
        <w:autoSpaceDN w:val="0"/>
        <w:adjustRightInd w:val="0"/>
        <w:spacing w:before="20"/>
        <w:ind w:left="-90"/>
        <w:jc w:val="center"/>
        <w:rPr>
          <w:rFonts w:asciiTheme="minorHAnsi" w:hAnsiTheme="minorHAnsi" w:cstheme="minorHAnsi"/>
          <w:b/>
          <w:color w:val="FF0000"/>
          <w:szCs w:val="20"/>
          <w:u w:val="single"/>
        </w:rPr>
      </w:pPr>
      <w:r w:rsidRPr="003118CB">
        <w:rPr>
          <w:rFonts w:asciiTheme="minorHAnsi" w:hAnsiTheme="minorHAnsi" w:cstheme="minorHAnsi"/>
          <w:b/>
          <w:color w:val="FF0000"/>
          <w:szCs w:val="20"/>
          <w:u w:val="single"/>
        </w:rPr>
        <w:t>Detail List of Products &amp; Brands to be Certified</w:t>
      </w:r>
    </w:p>
    <w:p w:rsidR="00517887" w:rsidRPr="003118CB" w:rsidRDefault="00517887" w:rsidP="00517887">
      <w:pPr>
        <w:autoSpaceDE w:val="0"/>
        <w:autoSpaceDN w:val="0"/>
        <w:adjustRightInd w:val="0"/>
        <w:spacing w:before="20"/>
        <w:ind w:left="-90"/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2"/>
          <w:szCs w:val="20"/>
        </w:rPr>
        <w:t>(A</w:t>
      </w:r>
      <w:r w:rsidRPr="003118CB">
        <w:rPr>
          <w:rFonts w:asciiTheme="minorHAnsi" w:hAnsiTheme="minorHAnsi" w:cstheme="minorHAnsi"/>
          <w:bCs/>
          <w:i/>
          <w:iCs/>
          <w:color w:val="000000"/>
          <w:sz w:val="22"/>
          <w:szCs w:val="20"/>
        </w:rPr>
        <w:t>ll columns must be filled &amp; MUST be sent with the application)</w:t>
      </w:r>
    </w:p>
    <w:p w:rsidR="00517887" w:rsidRPr="003118CB" w:rsidRDefault="00517887" w:rsidP="00517887">
      <w:pPr>
        <w:autoSpaceDE w:val="0"/>
        <w:autoSpaceDN w:val="0"/>
        <w:adjustRightInd w:val="0"/>
        <w:spacing w:before="20"/>
        <w:ind w:left="-9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7"/>
        <w:gridCol w:w="2788"/>
        <w:gridCol w:w="1550"/>
        <w:gridCol w:w="3125"/>
      </w:tblGrid>
      <w:tr w:rsidR="00517887" w:rsidRPr="003118CB" w:rsidTr="00160C36">
        <w:tc>
          <w:tcPr>
            <w:tcW w:w="1009" w:type="pct"/>
            <w:shd w:val="clear" w:color="auto" w:fill="BFBFBF" w:themeFill="background1" w:themeFillShade="BF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118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Products</w:t>
            </w:r>
          </w:p>
        </w:tc>
        <w:tc>
          <w:tcPr>
            <w:tcW w:w="1491" w:type="pct"/>
            <w:shd w:val="clear" w:color="auto" w:fill="auto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BFBFBF" w:themeFill="background1" w:themeFillShade="BF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118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Brands</w:t>
            </w:r>
          </w:p>
        </w:tc>
        <w:tc>
          <w:tcPr>
            <w:tcW w:w="1671" w:type="pct"/>
            <w:shd w:val="clear" w:color="auto" w:fill="auto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517887" w:rsidRPr="003118CB" w:rsidRDefault="00517887" w:rsidP="00517887">
      <w:pPr>
        <w:autoSpaceDE w:val="0"/>
        <w:autoSpaceDN w:val="0"/>
        <w:adjustRightInd w:val="0"/>
        <w:spacing w:before="20"/>
        <w:ind w:left="-90"/>
        <w:rPr>
          <w:rFonts w:asciiTheme="minorHAnsi" w:hAnsiTheme="minorHAnsi" w:cstheme="minorHAnsi"/>
          <w:color w:val="000000"/>
          <w:sz w:val="20"/>
          <w:szCs w:val="20"/>
        </w:rPr>
      </w:pPr>
    </w:p>
    <w:p w:rsidR="00517887" w:rsidRPr="003118CB" w:rsidRDefault="00517887" w:rsidP="00517887">
      <w:pPr>
        <w:autoSpaceDE w:val="0"/>
        <w:autoSpaceDN w:val="0"/>
        <w:adjustRightInd w:val="0"/>
        <w:spacing w:before="20"/>
        <w:ind w:left="-9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1360"/>
        <w:gridCol w:w="1414"/>
        <w:gridCol w:w="2539"/>
        <w:gridCol w:w="3433"/>
      </w:tblGrid>
      <w:tr w:rsidR="00517887" w:rsidRPr="003118CB" w:rsidTr="00160C36">
        <w:trPr>
          <w:jc w:val="center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18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445" w:type="dxa"/>
            <w:shd w:val="clear" w:color="auto" w:fill="BFBFBF" w:themeFill="background1" w:themeFillShade="BF"/>
          </w:tcPr>
          <w:p w:rsidR="00517887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118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Product Name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118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Brand</w:t>
            </w:r>
          </w:p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18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52" w:type="dxa"/>
            <w:shd w:val="clear" w:color="auto" w:fill="BFBFBF" w:themeFill="background1" w:themeFillShade="BF"/>
            <w:vAlign w:val="center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118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Product </w:t>
            </w:r>
          </w:p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18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Description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with brief processing steps</w:t>
            </w:r>
          </w:p>
        </w:tc>
        <w:tc>
          <w:tcPr>
            <w:tcW w:w="3777" w:type="dxa"/>
            <w:shd w:val="clear" w:color="auto" w:fill="BFBFBF" w:themeFill="background1" w:themeFillShade="BF"/>
            <w:vAlign w:val="center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Product Ingredients</w:t>
            </w:r>
          </w:p>
        </w:tc>
      </w:tr>
      <w:tr w:rsidR="00517887" w:rsidRPr="003118CB" w:rsidTr="00AC475E">
        <w:trPr>
          <w:jc w:val="center"/>
        </w:trPr>
        <w:tc>
          <w:tcPr>
            <w:tcW w:w="630" w:type="dxa"/>
            <w:vAlign w:val="center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17887" w:rsidRPr="003118CB" w:rsidTr="00AC475E">
        <w:trPr>
          <w:jc w:val="center"/>
        </w:trPr>
        <w:tc>
          <w:tcPr>
            <w:tcW w:w="630" w:type="dxa"/>
          </w:tcPr>
          <w:p w:rsidR="00517887" w:rsidRPr="003118CB" w:rsidRDefault="00517887" w:rsidP="005178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</w:tcPr>
          <w:p w:rsidR="00517887" w:rsidRPr="003118CB" w:rsidRDefault="00517887" w:rsidP="00AC475E">
            <w:pPr>
              <w:autoSpaceDE w:val="0"/>
              <w:autoSpaceDN w:val="0"/>
              <w:adjustRightInd w:val="0"/>
              <w:spacing w:before="20"/>
              <w:ind w:left="-9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517887" w:rsidRDefault="00517887" w:rsidP="00517887">
      <w:pPr>
        <w:spacing w:before="20"/>
        <w:ind w:left="-90"/>
        <w:rPr>
          <w:rFonts w:ascii="Arial" w:hAnsi="Arial" w:cs="Arial"/>
          <w:b/>
          <w:bCs/>
          <w:color w:val="000000"/>
        </w:rPr>
      </w:pPr>
    </w:p>
    <w:p w:rsidR="00517887" w:rsidRDefault="00517887" w:rsidP="00517887">
      <w:pPr>
        <w:spacing w:before="20"/>
        <w:rPr>
          <w:rFonts w:asciiTheme="minorHAnsi" w:hAnsiTheme="minorHAnsi" w:cstheme="minorHAnsi"/>
          <w:bCs/>
          <w:i/>
          <w:color w:val="000000"/>
          <w:sz w:val="18"/>
        </w:rPr>
      </w:pPr>
      <w:r w:rsidRPr="00E62755">
        <w:rPr>
          <w:rFonts w:asciiTheme="minorHAnsi" w:hAnsiTheme="minorHAnsi" w:cstheme="minorHAnsi"/>
          <w:bCs/>
          <w:i/>
          <w:color w:val="000000"/>
          <w:sz w:val="18"/>
        </w:rPr>
        <w:t>Note: Extra sheets can be used.</w:t>
      </w:r>
    </w:p>
    <w:p w:rsidR="00517887" w:rsidRDefault="00517887" w:rsidP="00517887">
      <w:pPr>
        <w:spacing w:before="20"/>
        <w:rPr>
          <w:rFonts w:asciiTheme="minorHAnsi" w:hAnsiTheme="minorHAnsi" w:cstheme="minorHAnsi"/>
          <w:bCs/>
          <w:i/>
          <w:color w:val="000000"/>
          <w:sz w:val="18"/>
        </w:rPr>
      </w:pPr>
    </w:p>
    <w:p w:rsidR="00517887" w:rsidRDefault="00517887" w:rsidP="00517887">
      <w:pPr>
        <w:spacing w:before="20"/>
        <w:rPr>
          <w:rFonts w:asciiTheme="minorHAnsi" w:hAnsiTheme="minorHAnsi" w:cstheme="minorHAnsi"/>
          <w:bCs/>
          <w:i/>
          <w:color w:val="000000"/>
          <w:sz w:val="18"/>
        </w:rPr>
      </w:pPr>
    </w:p>
    <w:p w:rsidR="00517887" w:rsidRPr="000E7CB9" w:rsidRDefault="00517887" w:rsidP="000E7CB9">
      <w:pPr>
        <w:spacing w:before="20"/>
        <w:rPr>
          <w:rFonts w:asciiTheme="minorHAnsi" w:hAnsiTheme="minorHAnsi" w:cstheme="minorHAnsi"/>
          <w:bCs/>
          <w:i/>
          <w:color w:val="000000"/>
        </w:rPr>
      </w:pPr>
      <w:bookmarkStart w:id="0" w:name="_GoBack"/>
      <w:bookmarkEnd w:id="0"/>
    </w:p>
    <w:sectPr w:rsidR="00517887" w:rsidRPr="000E7CB9" w:rsidSect="00EE67D3">
      <w:headerReference w:type="default" r:id="rId7"/>
      <w:footerReference w:type="default" r:id="rId8"/>
      <w:pgSz w:w="12240" w:h="15840"/>
      <w:pgMar w:top="258" w:right="1440" w:bottom="1277" w:left="1440" w:header="283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8AF" w:rsidRDefault="00AF38AF" w:rsidP="008F3E4D">
      <w:r>
        <w:separator/>
      </w:r>
    </w:p>
  </w:endnote>
  <w:endnote w:type="continuationSeparator" w:id="0">
    <w:p w:rsidR="00AF38AF" w:rsidRDefault="00AF38AF" w:rsidP="008F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eonis LT Pro">
    <w:altName w:val="Calibri"/>
    <w:panose1 w:val="020B0604020202020204"/>
    <w:charset w:val="00"/>
    <w:family w:val="auto"/>
    <w:pitch w:val="variable"/>
    <w:sig w:usb0="A000002F" w:usb1="5000205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C3C" w:rsidRDefault="00060C3C" w:rsidP="00060C3C">
    <w:pPr>
      <w:ind w:left="-709" w:firstLine="567"/>
      <w:jc w:val="center"/>
      <w:rPr>
        <w:rFonts w:ascii="Calibri" w:hAnsi="Calibri" w:cs="Calibri"/>
        <w:sz w:val="17"/>
        <w:szCs w:val="17"/>
      </w:rPr>
    </w:pPr>
    <w:r w:rsidRPr="006B7368">
      <w:rPr>
        <w:rFonts w:ascii="Calibri" w:hAnsi="Calibri" w:cs="Calibri"/>
        <w:noProof/>
        <w:sz w:val="17"/>
        <w:szCs w:val="17"/>
        <w:lang w:val="en-US" w:eastAsia="en-US"/>
      </w:rPr>
      <w:drawing>
        <wp:inline distT="0" distB="0" distL="0" distR="0">
          <wp:extent cx="5943600" cy="411480"/>
          <wp:effectExtent l="0" t="0" r="0" b="0"/>
          <wp:docPr id="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C3C" w:rsidRDefault="00060C3C" w:rsidP="00060C3C">
    <w:pPr>
      <w:ind w:left="-709" w:firstLine="567"/>
      <w:jc w:val="center"/>
      <w:rPr>
        <w:rFonts w:ascii="Calibri" w:hAnsi="Calibri" w:cs="Calibri"/>
        <w:sz w:val="17"/>
        <w:szCs w:val="17"/>
      </w:rPr>
    </w:pPr>
    <w:r>
      <w:rPr>
        <w:rFonts w:ascii="Calibri" w:hAnsi="Calibri" w:cs="Calibri"/>
        <w:sz w:val="17"/>
        <w:szCs w:val="17"/>
      </w:rPr>
      <w:t>©</w:t>
    </w:r>
    <w:r>
      <w:rPr>
        <w:rFonts w:ascii="Aeonis LT Pro" w:hAnsi="Aeonis LT Pro"/>
        <w:sz w:val="17"/>
        <w:szCs w:val="17"/>
      </w:rPr>
      <w:t xml:space="preserve"> Copyrights Reserved by FIANZ Halal Limited</w:t>
    </w:r>
  </w:p>
  <w:tbl>
    <w:tblPr>
      <w:tblW w:w="0" w:type="auto"/>
      <w:jc w:val="center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Look w:val="04A0" w:firstRow="1" w:lastRow="0" w:firstColumn="1" w:lastColumn="0" w:noHBand="0" w:noVBand="1"/>
    </w:tblPr>
    <w:tblGrid>
      <w:gridCol w:w="2346"/>
      <w:gridCol w:w="2330"/>
      <w:gridCol w:w="2715"/>
      <w:gridCol w:w="1949"/>
    </w:tblGrid>
    <w:tr w:rsidR="00060C3C" w:rsidRPr="00E36600" w:rsidTr="00AC475E">
      <w:trPr>
        <w:jc w:val="center"/>
      </w:trPr>
      <w:tc>
        <w:tcPr>
          <w:tcW w:w="2394" w:type="dxa"/>
          <w:shd w:val="clear" w:color="auto" w:fill="9BBB59"/>
        </w:tcPr>
        <w:p w:rsidR="00060C3C" w:rsidRPr="00E36600" w:rsidRDefault="00060C3C" w:rsidP="00AC475E">
          <w:pPr>
            <w:pStyle w:val="Footer"/>
            <w:tabs>
              <w:tab w:val="center" w:pos="5400"/>
              <w:tab w:val="right" w:pos="10620"/>
            </w:tabs>
            <w:jc w:val="center"/>
            <w:rPr>
              <w:rFonts w:asciiTheme="minorHAnsi" w:hAnsiTheme="minorHAnsi" w:cstheme="minorHAnsi"/>
              <w:b/>
              <w:bCs/>
              <w:snapToGrid w:val="0"/>
              <w:color w:val="FFFFFF"/>
              <w:sz w:val="18"/>
            </w:rPr>
          </w:pPr>
          <w:r>
            <w:rPr>
              <w:rFonts w:asciiTheme="minorHAnsi" w:hAnsiTheme="minorHAnsi" w:cstheme="minorHAnsi"/>
              <w:b/>
              <w:bCs/>
              <w:snapToGrid w:val="0"/>
              <w:color w:val="FFFFFF"/>
              <w:sz w:val="18"/>
            </w:rPr>
            <w:t>FIANZHAL-F-008 (d)</w:t>
          </w:r>
        </w:p>
      </w:tc>
      <w:tc>
        <w:tcPr>
          <w:tcW w:w="2394" w:type="dxa"/>
          <w:shd w:val="clear" w:color="auto" w:fill="9BBB59"/>
        </w:tcPr>
        <w:p w:rsidR="00060C3C" w:rsidRPr="00E36600" w:rsidRDefault="00060C3C" w:rsidP="00AC475E">
          <w:pPr>
            <w:pStyle w:val="Footer"/>
            <w:tabs>
              <w:tab w:val="center" w:pos="5400"/>
              <w:tab w:val="right" w:pos="10620"/>
            </w:tabs>
            <w:jc w:val="center"/>
            <w:rPr>
              <w:rFonts w:asciiTheme="minorHAnsi" w:hAnsiTheme="minorHAnsi" w:cstheme="minorHAnsi"/>
              <w:b/>
              <w:bCs/>
              <w:snapToGrid w:val="0"/>
              <w:color w:val="FFFFFF"/>
              <w:sz w:val="18"/>
            </w:rPr>
          </w:pPr>
          <w:r w:rsidRPr="00E36600">
            <w:rPr>
              <w:rFonts w:asciiTheme="minorHAnsi" w:hAnsiTheme="minorHAnsi" w:cstheme="minorHAnsi"/>
              <w:b/>
              <w:bCs/>
              <w:snapToGrid w:val="0"/>
              <w:color w:val="FFFFFF"/>
              <w:sz w:val="18"/>
            </w:rPr>
            <w:t>Rev-00</w:t>
          </w:r>
        </w:p>
      </w:tc>
      <w:tc>
        <w:tcPr>
          <w:tcW w:w="2790" w:type="dxa"/>
          <w:shd w:val="clear" w:color="auto" w:fill="9BBB59"/>
        </w:tcPr>
        <w:p w:rsidR="00060C3C" w:rsidRPr="00E36600" w:rsidRDefault="00060C3C" w:rsidP="00AC475E">
          <w:pPr>
            <w:pStyle w:val="Footer"/>
            <w:tabs>
              <w:tab w:val="center" w:pos="5400"/>
              <w:tab w:val="right" w:pos="10620"/>
            </w:tabs>
            <w:jc w:val="center"/>
            <w:rPr>
              <w:rFonts w:asciiTheme="minorHAnsi" w:hAnsiTheme="minorHAnsi" w:cstheme="minorHAnsi"/>
              <w:b/>
              <w:bCs/>
              <w:snapToGrid w:val="0"/>
              <w:color w:val="FFFFFF"/>
              <w:sz w:val="18"/>
            </w:rPr>
          </w:pPr>
          <w:r w:rsidRPr="00E36600">
            <w:rPr>
              <w:rFonts w:asciiTheme="minorHAnsi" w:hAnsiTheme="minorHAnsi" w:cstheme="minorHAnsi"/>
              <w:b/>
              <w:bCs/>
              <w:snapToGrid w:val="0"/>
              <w:color w:val="FFFFFF"/>
              <w:sz w:val="18"/>
            </w:rPr>
            <w:t>Issue Date: 30-11-2017</w:t>
          </w:r>
        </w:p>
      </w:tc>
      <w:tc>
        <w:tcPr>
          <w:tcW w:w="1998" w:type="dxa"/>
          <w:shd w:val="clear" w:color="auto" w:fill="9BBB59"/>
        </w:tcPr>
        <w:p w:rsidR="00060C3C" w:rsidRPr="00E36600" w:rsidRDefault="00060C3C" w:rsidP="00AC475E">
          <w:pPr>
            <w:pStyle w:val="Footer"/>
            <w:tabs>
              <w:tab w:val="center" w:pos="5400"/>
              <w:tab w:val="right" w:pos="10620"/>
            </w:tabs>
            <w:jc w:val="center"/>
            <w:rPr>
              <w:rFonts w:asciiTheme="minorHAnsi" w:hAnsiTheme="minorHAnsi" w:cstheme="minorHAnsi"/>
              <w:b/>
              <w:bCs/>
              <w:color w:val="FFFFFF"/>
              <w:sz w:val="18"/>
            </w:rPr>
          </w:pPr>
          <w:r w:rsidRPr="00E36600">
            <w:rPr>
              <w:rFonts w:asciiTheme="minorHAnsi" w:hAnsiTheme="minorHAnsi" w:cstheme="minorHAnsi"/>
              <w:b/>
              <w:bCs/>
              <w:snapToGrid w:val="0"/>
              <w:color w:val="FFFFFF"/>
              <w:sz w:val="18"/>
            </w:rPr>
            <w:t xml:space="preserve">Page </w:t>
          </w:r>
          <w:r w:rsidR="008D21B4" w:rsidRPr="00E36600">
            <w:rPr>
              <w:rFonts w:asciiTheme="minorHAnsi" w:hAnsiTheme="minorHAnsi" w:cstheme="minorHAnsi"/>
              <w:b/>
              <w:bCs/>
              <w:snapToGrid w:val="0"/>
              <w:color w:val="FFFFFF"/>
              <w:sz w:val="18"/>
            </w:rPr>
            <w:fldChar w:fldCharType="begin"/>
          </w:r>
          <w:r w:rsidRPr="00E36600">
            <w:rPr>
              <w:rFonts w:asciiTheme="minorHAnsi" w:hAnsiTheme="minorHAnsi" w:cstheme="minorHAnsi"/>
              <w:b/>
              <w:bCs/>
              <w:snapToGrid w:val="0"/>
              <w:color w:val="FFFFFF"/>
              <w:sz w:val="18"/>
            </w:rPr>
            <w:instrText xml:space="preserve"> PAGE </w:instrText>
          </w:r>
          <w:r w:rsidR="008D21B4" w:rsidRPr="00E36600">
            <w:rPr>
              <w:rFonts w:asciiTheme="minorHAnsi" w:hAnsiTheme="minorHAnsi" w:cstheme="minorHAnsi"/>
              <w:b/>
              <w:bCs/>
              <w:snapToGrid w:val="0"/>
              <w:color w:val="FFFFFF"/>
              <w:sz w:val="18"/>
            </w:rPr>
            <w:fldChar w:fldCharType="separate"/>
          </w:r>
          <w:r w:rsidR="00662273">
            <w:rPr>
              <w:rFonts w:asciiTheme="minorHAnsi" w:hAnsiTheme="minorHAnsi" w:cstheme="minorHAnsi"/>
              <w:b/>
              <w:bCs/>
              <w:noProof/>
              <w:snapToGrid w:val="0"/>
              <w:color w:val="FFFFFF"/>
              <w:sz w:val="18"/>
            </w:rPr>
            <w:t>2</w:t>
          </w:r>
          <w:r w:rsidR="008D21B4" w:rsidRPr="00E36600">
            <w:rPr>
              <w:rFonts w:asciiTheme="minorHAnsi" w:hAnsiTheme="minorHAnsi" w:cstheme="minorHAnsi"/>
              <w:b/>
              <w:bCs/>
              <w:snapToGrid w:val="0"/>
              <w:color w:val="FFFFFF"/>
              <w:sz w:val="18"/>
            </w:rPr>
            <w:fldChar w:fldCharType="end"/>
          </w:r>
          <w:r w:rsidRPr="00E36600">
            <w:rPr>
              <w:rFonts w:asciiTheme="minorHAnsi" w:hAnsiTheme="minorHAnsi" w:cstheme="minorHAnsi"/>
              <w:b/>
              <w:bCs/>
              <w:snapToGrid w:val="0"/>
              <w:color w:val="FFFFFF"/>
              <w:sz w:val="18"/>
            </w:rPr>
            <w:t xml:space="preserve"> of </w:t>
          </w:r>
          <w:r w:rsidR="008D21B4" w:rsidRPr="00E36600">
            <w:rPr>
              <w:rFonts w:asciiTheme="minorHAnsi" w:hAnsiTheme="minorHAnsi" w:cstheme="minorHAnsi"/>
              <w:b/>
              <w:bCs/>
              <w:snapToGrid w:val="0"/>
              <w:color w:val="FFFFFF"/>
              <w:sz w:val="18"/>
            </w:rPr>
            <w:fldChar w:fldCharType="begin"/>
          </w:r>
          <w:r w:rsidRPr="00E36600">
            <w:rPr>
              <w:rFonts w:asciiTheme="minorHAnsi" w:hAnsiTheme="minorHAnsi" w:cstheme="minorHAnsi"/>
              <w:b/>
              <w:bCs/>
              <w:snapToGrid w:val="0"/>
              <w:color w:val="FFFFFF"/>
              <w:sz w:val="18"/>
            </w:rPr>
            <w:instrText xml:space="preserve"> NUMPAGES </w:instrText>
          </w:r>
          <w:r w:rsidR="008D21B4" w:rsidRPr="00E36600">
            <w:rPr>
              <w:rFonts w:asciiTheme="minorHAnsi" w:hAnsiTheme="minorHAnsi" w:cstheme="minorHAnsi"/>
              <w:b/>
              <w:bCs/>
              <w:snapToGrid w:val="0"/>
              <w:color w:val="FFFFFF"/>
              <w:sz w:val="18"/>
            </w:rPr>
            <w:fldChar w:fldCharType="separate"/>
          </w:r>
          <w:r w:rsidR="00662273">
            <w:rPr>
              <w:rFonts w:asciiTheme="minorHAnsi" w:hAnsiTheme="minorHAnsi" w:cstheme="minorHAnsi"/>
              <w:b/>
              <w:bCs/>
              <w:noProof/>
              <w:snapToGrid w:val="0"/>
              <w:color w:val="FFFFFF"/>
              <w:sz w:val="18"/>
            </w:rPr>
            <w:t>4</w:t>
          </w:r>
          <w:r w:rsidR="008D21B4" w:rsidRPr="00E36600">
            <w:rPr>
              <w:rFonts w:asciiTheme="minorHAnsi" w:hAnsiTheme="minorHAnsi" w:cstheme="minorHAnsi"/>
              <w:b/>
              <w:bCs/>
              <w:snapToGrid w:val="0"/>
              <w:color w:val="FFFFFF"/>
              <w:sz w:val="18"/>
            </w:rPr>
            <w:fldChar w:fldCharType="end"/>
          </w:r>
        </w:p>
      </w:tc>
    </w:tr>
  </w:tbl>
  <w:p w:rsidR="004D71E6" w:rsidRPr="00060C3C" w:rsidRDefault="004D71E6" w:rsidP="00060C3C">
    <w:pPr>
      <w:pStyle w:val="Footer"/>
      <w:rPr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8AF" w:rsidRDefault="00AF38AF" w:rsidP="008F3E4D">
      <w:r>
        <w:separator/>
      </w:r>
    </w:p>
  </w:footnote>
  <w:footnote w:type="continuationSeparator" w:id="0">
    <w:p w:rsidR="00AF38AF" w:rsidRDefault="00AF38AF" w:rsidP="008F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4D" w:rsidRDefault="00060C3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-36830</wp:posOffset>
          </wp:positionV>
          <wp:extent cx="2724150" cy="1019175"/>
          <wp:effectExtent l="1905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0C3C" w:rsidRDefault="00060C3C">
    <w:pPr>
      <w:pStyle w:val="Header"/>
    </w:pPr>
  </w:p>
  <w:p w:rsidR="00060C3C" w:rsidRDefault="00060C3C">
    <w:pPr>
      <w:pStyle w:val="Header"/>
    </w:pPr>
  </w:p>
  <w:p w:rsidR="00060C3C" w:rsidRDefault="00060C3C">
    <w:pPr>
      <w:pStyle w:val="Header"/>
    </w:pPr>
  </w:p>
  <w:p w:rsidR="00060C3C" w:rsidRDefault="00060C3C">
    <w:pPr>
      <w:pStyle w:val="Header"/>
    </w:pPr>
  </w:p>
  <w:p w:rsidR="00060C3C" w:rsidRDefault="00060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4475"/>
    <w:multiLevelType w:val="hybridMultilevel"/>
    <w:tmpl w:val="09C417BA"/>
    <w:lvl w:ilvl="0" w:tplc="CC16D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41B1"/>
    <w:multiLevelType w:val="hybridMultilevel"/>
    <w:tmpl w:val="D15416EA"/>
    <w:lvl w:ilvl="0" w:tplc="CC16D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B675D"/>
    <w:multiLevelType w:val="hybridMultilevel"/>
    <w:tmpl w:val="6866A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64777"/>
    <w:multiLevelType w:val="hybridMultilevel"/>
    <w:tmpl w:val="C7AA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A74D1"/>
    <w:multiLevelType w:val="hybridMultilevel"/>
    <w:tmpl w:val="B84A7110"/>
    <w:lvl w:ilvl="0" w:tplc="F6DC11A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MzNTU2MjExsQQyTZR0lIJTi4sz8/NACgxrAcDn6GosAAAA"/>
  </w:docVars>
  <w:rsids>
    <w:rsidRoot w:val="008B0E80"/>
    <w:rsid w:val="00000748"/>
    <w:rsid w:val="00002947"/>
    <w:rsid w:val="00060C3C"/>
    <w:rsid w:val="000760D9"/>
    <w:rsid w:val="000B7BDD"/>
    <w:rsid w:val="000E7CB9"/>
    <w:rsid w:val="001137E5"/>
    <w:rsid w:val="00160C36"/>
    <w:rsid w:val="00212A30"/>
    <w:rsid w:val="00242B67"/>
    <w:rsid w:val="00243853"/>
    <w:rsid w:val="00271399"/>
    <w:rsid w:val="00272860"/>
    <w:rsid w:val="002A6BFB"/>
    <w:rsid w:val="002B6A5D"/>
    <w:rsid w:val="002D0819"/>
    <w:rsid w:val="003254CD"/>
    <w:rsid w:val="003B00A6"/>
    <w:rsid w:val="00460C7A"/>
    <w:rsid w:val="004D71E6"/>
    <w:rsid w:val="00517887"/>
    <w:rsid w:val="00531196"/>
    <w:rsid w:val="005F7E5C"/>
    <w:rsid w:val="00656DBE"/>
    <w:rsid w:val="00662273"/>
    <w:rsid w:val="0069278D"/>
    <w:rsid w:val="007136CB"/>
    <w:rsid w:val="00761879"/>
    <w:rsid w:val="00766257"/>
    <w:rsid w:val="007701E4"/>
    <w:rsid w:val="00874359"/>
    <w:rsid w:val="00893045"/>
    <w:rsid w:val="008B0E80"/>
    <w:rsid w:val="008B5026"/>
    <w:rsid w:val="008D21B4"/>
    <w:rsid w:val="008F3E4D"/>
    <w:rsid w:val="009439C1"/>
    <w:rsid w:val="00A52C50"/>
    <w:rsid w:val="00A67CCD"/>
    <w:rsid w:val="00AA7299"/>
    <w:rsid w:val="00AE1330"/>
    <w:rsid w:val="00AF38AF"/>
    <w:rsid w:val="00B346CC"/>
    <w:rsid w:val="00BE6D84"/>
    <w:rsid w:val="00C87A8F"/>
    <w:rsid w:val="00CB2112"/>
    <w:rsid w:val="00CD64AE"/>
    <w:rsid w:val="00CE4BAD"/>
    <w:rsid w:val="00D12E50"/>
    <w:rsid w:val="00DF3C62"/>
    <w:rsid w:val="00E01877"/>
    <w:rsid w:val="00EE67D3"/>
    <w:rsid w:val="00EF3797"/>
    <w:rsid w:val="00F276C5"/>
    <w:rsid w:val="00F50EFD"/>
    <w:rsid w:val="00F54ADC"/>
    <w:rsid w:val="00FC59B0"/>
    <w:rsid w:val="00FD76BF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C8E6B"/>
  <w15:docId w15:val="{D1269B26-2E0E-7747-BA19-56A15024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B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BFB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FB"/>
    <w:pPr>
      <w:ind w:left="720"/>
      <w:contextualSpacing/>
    </w:pPr>
  </w:style>
  <w:style w:type="character" w:customStyle="1" w:styleId="form-required">
    <w:name w:val="form-required"/>
    <w:basedOn w:val="DefaultParagraphFont"/>
    <w:rsid w:val="002A6BFB"/>
  </w:style>
  <w:style w:type="paragraph" w:styleId="Header">
    <w:name w:val="header"/>
    <w:basedOn w:val="Normal"/>
    <w:link w:val="HeaderChar"/>
    <w:uiPriority w:val="99"/>
    <w:unhideWhenUsed/>
    <w:rsid w:val="008F3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E4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F3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E4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3C"/>
    <w:rPr>
      <w:rFonts w:ascii="Tahoma" w:hAnsi="Tahoma" w:cs="Tahoma"/>
      <w:sz w:val="16"/>
      <w:szCs w:val="16"/>
      <w:lang w:val="en-GB" w:eastAsia="en-GB"/>
    </w:rPr>
  </w:style>
  <w:style w:type="table" w:styleId="MediumList1-Accent6">
    <w:name w:val="Medium List 1 Accent 6"/>
    <w:basedOn w:val="TableNormal"/>
    <w:uiPriority w:val="65"/>
    <w:rsid w:val="00060C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Binti Ahmad Jonas</dc:creator>
  <cp:keywords/>
  <dc:description/>
  <cp:lastModifiedBy>Microsoft Office User</cp:lastModifiedBy>
  <cp:revision>4</cp:revision>
  <dcterms:created xsi:type="dcterms:W3CDTF">2018-03-21T23:45:00Z</dcterms:created>
  <dcterms:modified xsi:type="dcterms:W3CDTF">2018-03-21T23:56:00Z</dcterms:modified>
</cp:coreProperties>
</file>